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6E0B0" w14:textId="77777777" w:rsidR="00F528A8" w:rsidRDefault="0044163F">
      <w:pPr>
        <w:jc w:val="center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切</w:t>
      </w:r>
      <w:r>
        <w:rPr>
          <w:rFonts w:ascii="Times New Roman" w:eastAsia="標楷體" w:hAnsi="Times New Roman"/>
          <w:sz w:val="32"/>
        </w:rPr>
        <w:t xml:space="preserve">    </w:t>
      </w:r>
      <w:r>
        <w:rPr>
          <w:rFonts w:ascii="Times New Roman" w:eastAsia="標楷體" w:hAnsi="Times New Roman"/>
          <w:sz w:val="32"/>
        </w:rPr>
        <w:t>結</w:t>
      </w:r>
      <w:r>
        <w:rPr>
          <w:rFonts w:ascii="Times New Roman" w:eastAsia="標楷體" w:hAnsi="Times New Roman"/>
          <w:sz w:val="32"/>
        </w:rPr>
        <w:t xml:space="preserve">    </w:t>
      </w:r>
      <w:r>
        <w:rPr>
          <w:rFonts w:ascii="Times New Roman" w:eastAsia="標楷體" w:hAnsi="Times New Roman"/>
          <w:sz w:val="32"/>
        </w:rPr>
        <w:t>書</w:t>
      </w:r>
    </w:p>
    <w:p w14:paraId="2C1697C1" w14:textId="77777777" w:rsidR="00F528A8" w:rsidRDefault="0044163F">
      <w:pPr>
        <w:spacing w:line="360" w:lineRule="auto"/>
      </w:pPr>
      <w:r>
        <w:rPr>
          <w:rFonts w:ascii="Times New Roman" w:eastAsia="標楷體" w:hAnsi="Times New Roman"/>
          <w:sz w:val="32"/>
          <w:u w:val="single"/>
        </w:rPr>
        <w:t xml:space="preserve">        </w:t>
      </w:r>
      <w:r>
        <w:rPr>
          <w:rFonts w:ascii="Times New Roman" w:eastAsia="標楷體" w:hAnsi="Times New Roman"/>
          <w:sz w:val="32"/>
        </w:rPr>
        <w:t>股份有限公司（以下簡稱本公司）所申請擬於國內執行之新藥臨床試驗計畫案</w:t>
      </w:r>
      <w:proofErr w:type="gramStart"/>
      <w:r>
        <w:rPr>
          <w:rFonts w:ascii="Times New Roman" w:eastAsia="標楷體" w:hAnsi="Times New Roman"/>
          <w:sz w:val="32"/>
        </w:rPr>
        <w:t>【</w:t>
      </w:r>
      <w:proofErr w:type="gramEnd"/>
      <w:r>
        <w:rPr>
          <w:rFonts w:ascii="Times New Roman" w:eastAsia="標楷體" w:hAnsi="Times New Roman"/>
          <w:sz w:val="32"/>
        </w:rPr>
        <w:t>藥品「</w:t>
      </w:r>
      <w:r>
        <w:rPr>
          <w:rFonts w:ascii="Times New Roman" w:eastAsia="標楷體" w:hAnsi="Times New Roman"/>
          <w:sz w:val="32"/>
          <w:u w:val="single"/>
        </w:rPr>
        <w:tab/>
      </w:r>
      <w:r>
        <w:rPr>
          <w:rFonts w:ascii="Times New Roman" w:eastAsia="標楷體" w:hAnsi="Times New Roman"/>
          <w:sz w:val="32"/>
          <w:u w:val="single"/>
        </w:rPr>
        <w:tab/>
        <w:t xml:space="preserve">  </w:t>
      </w:r>
      <w:r>
        <w:rPr>
          <w:rFonts w:ascii="Times New Roman" w:eastAsia="標楷體" w:hAnsi="Times New Roman"/>
          <w:sz w:val="32"/>
          <w:u w:val="single"/>
        </w:rPr>
        <w:tab/>
      </w:r>
      <w:r>
        <w:rPr>
          <w:rFonts w:ascii="Times New Roman" w:eastAsia="標楷體" w:hAnsi="Times New Roman"/>
          <w:sz w:val="32"/>
          <w:u w:val="single"/>
        </w:rPr>
        <w:tab/>
      </w:r>
      <w:r>
        <w:rPr>
          <w:rFonts w:ascii="Times New Roman" w:eastAsia="標楷體" w:hAnsi="Times New Roman"/>
          <w:sz w:val="32"/>
          <w:u w:val="single"/>
        </w:rPr>
        <w:tab/>
      </w:r>
      <w:r>
        <w:rPr>
          <w:rFonts w:ascii="Times New Roman" w:eastAsia="標楷體" w:hAnsi="Times New Roman"/>
          <w:sz w:val="32"/>
        </w:rPr>
        <w:t>」，計畫名稱『</w:t>
      </w:r>
      <w:r>
        <w:rPr>
          <w:rFonts w:ascii="Times New Roman" w:eastAsia="標楷體" w:hAnsi="Times New Roman"/>
          <w:sz w:val="32"/>
          <w:u w:val="single"/>
        </w:rPr>
        <w:t xml:space="preserve">                                       </w:t>
      </w:r>
      <w:r>
        <w:rPr>
          <w:rFonts w:ascii="Times New Roman" w:eastAsia="標楷體" w:hAnsi="Times New Roman"/>
          <w:sz w:val="32"/>
        </w:rPr>
        <w:t>』</w:t>
      </w:r>
      <w:r>
        <w:rPr>
          <w:rFonts w:ascii="Times New Roman" w:eastAsia="標楷體" w:hAnsi="Times New Roman"/>
          <w:sz w:val="32"/>
        </w:rPr>
        <w:t xml:space="preserve">                                            </w:t>
      </w:r>
      <w:proofErr w:type="gramStart"/>
      <w:r>
        <w:rPr>
          <w:rFonts w:ascii="Times New Roman" w:eastAsia="標楷體" w:hAnsi="Times New Roman"/>
          <w:sz w:val="32"/>
        </w:rPr>
        <w:t>（</w:t>
      </w:r>
      <w:proofErr w:type="gramEnd"/>
      <w:r>
        <w:rPr>
          <w:rFonts w:ascii="Times New Roman" w:eastAsia="標楷體" w:hAnsi="Times New Roman"/>
          <w:sz w:val="32"/>
        </w:rPr>
        <w:t>計畫編號：</w:t>
      </w:r>
      <w:r>
        <w:rPr>
          <w:rFonts w:ascii="Times New Roman" w:eastAsia="標楷體" w:hAnsi="Times New Roman"/>
          <w:color w:val="C0C0C0"/>
          <w:sz w:val="32"/>
        </w:rPr>
        <w:tab/>
      </w:r>
      <w:r>
        <w:rPr>
          <w:rFonts w:ascii="Times New Roman" w:eastAsia="標楷體" w:hAnsi="Times New Roman"/>
          <w:color w:val="C0C0C0"/>
          <w:sz w:val="32"/>
        </w:rPr>
        <w:tab/>
      </w:r>
      <w:r>
        <w:rPr>
          <w:rFonts w:ascii="Times New Roman" w:eastAsia="標楷體" w:hAnsi="Times New Roman"/>
          <w:color w:val="C0C0C0"/>
          <w:sz w:val="32"/>
        </w:rPr>
        <w:tab/>
      </w:r>
      <w:r>
        <w:rPr>
          <w:rFonts w:ascii="Times New Roman" w:eastAsia="標楷體" w:hAnsi="Times New Roman"/>
          <w:b/>
          <w:bCs/>
          <w:color w:val="C0C0C0"/>
          <w:sz w:val="32"/>
        </w:rPr>
        <w:tab/>
      </w:r>
      <w:r>
        <w:rPr>
          <w:rFonts w:ascii="Times New Roman" w:eastAsia="標楷體" w:hAnsi="Times New Roman"/>
          <w:b/>
          <w:bCs/>
          <w:sz w:val="32"/>
        </w:rPr>
        <w:t>）</w:t>
      </w:r>
      <w:proofErr w:type="gramStart"/>
      <w:r>
        <w:rPr>
          <w:rFonts w:ascii="Times New Roman" w:eastAsia="標楷體" w:hAnsi="Times New Roman"/>
          <w:sz w:val="32"/>
        </w:rPr>
        <w:t>】</w:t>
      </w:r>
      <w:proofErr w:type="gramEnd"/>
      <w:r>
        <w:rPr>
          <w:rFonts w:ascii="Times New Roman" w:eastAsia="標楷體" w:hAnsi="Times New Roman"/>
          <w:sz w:val="32"/>
        </w:rPr>
        <w:t>，本公司保證該試驗計畫編號、</w:t>
      </w:r>
      <w:r>
        <w:rPr>
          <w:rFonts w:ascii="Times New Roman" w:eastAsia="標楷體" w:hAnsi="Times New Roman"/>
          <w:color w:val="000000"/>
          <w:sz w:val="32"/>
        </w:rPr>
        <w:t>計畫內容及相關文件</w:t>
      </w:r>
      <w:r>
        <w:rPr>
          <w:rFonts w:ascii="Times New Roman" w:eastAsia="標楷體" w:hAnsi="Times New Roman"/>
          <w:sz w:val="32"/>
        </w:rPr>
        <w:t>與送交美國食品藥物管理局</w:t>
      </w:r>
      <w:r>
        <w:rPr>
          <w:rFonts w:ascii="Times New Roman" w:eastAsia="標楷體" w:hAnsi="Times New Roman"/>
          <w:sz w:val="32"/>
        </w:rPr>
        <w:t xml:space="preserve"> (Food and Drug </w:t>
      </w:r>
      <w:r>
        <w:rPr>
          <w:rFonts w:ascii="Times New Roman" w:eastAsia="標楷體" w:hAnsi="Times New Roman"/>
          <w:sz w:val="32"/>
        </w:rPr>
        <w:t>Administration; FDA)</w:t>
      </w:r>
      <w:r>
        <w:rPr>
          <w:rFonts w:ascii="Times New Roman" w:eastAsia="標楷體" w:hAnsi="Times New Roman"/>
          <w:sz w:val="32"/>
        </w:rPr>
        <w:t>核定進行之試驗用新藥</w:t>
      </w:r>
      <w:r>
        <w:rPr>
          <w:rFonts w:ascii="Times New Roman" w:eastAsia="標楷體" w:hAnsi="Times New Roman"/>
          <w:sz w:val="32"/>
        </w:rPr>
        <w:t xml:space="preserve"> (Investigational New Drug, IND number:</w:t>
      </w:r>
      <w:r>
        <w:rPr>
          <w:rFonts w:ascii="Times New Roman" w:eastAsia="標楷體" w:hAnsi="Times New Roman"/>
          <w:sz w:val="32"/>
          <w:u w:val="single"/>
        </w:rPr>
        <w:t xml:space="preserve">      </w:t>
      </w:r>
      <w:r>
        <w:rPr>
          <w:rFonts w:ascii="Times New Roman" w:eastAsia="標楷體" w:hAnsi="Times New Roman"/>
          <w:sz w:val="32"/>
        </w:rPr>
        <w:t>)</w:t>
      </w:r>
      <w:r>
        <w:rPr>
          <w:rFonts w:ascii="Times New Roman" w:eastAsia="標楷體" w:hAnsi="Times New Roman"/>
          <w:color w:val="000000"/>
          <w:sz w:val="32"/>
        </w:rPr>
        <w:t>完全一致，該計畫如經</w:t>
      </w:r>
      <w:r>
        <w:rPr>
          <w:rFonts w:ascii="Times New Roman" w:eastAsia="標楷體" w:hAnsi="Times New Roman"/>
          <w:color w:val="000000"/>
          <w:sz w:val="32"/>
        </w:rPr>
        <w:t>FDA</w:t>
      </w:r>
      <w:r>
        <w:rPr>
          <w:rFonts w:ascii="Times New Roman" w:eastAsia="標楷體" w:hAnsi="Times New Roman"/>
          <w:color w:val="000000"/>
          <w:sz w:val="32"/>
        </w:rPr>
        <w:t>變更或終止，將主動告知貴部。如有</w:t>
      </w:r>
      <w:proofErr w:type="gramStart"/>
      <w:r>
        <w:rPr>
          <w:rFonts w:ascii="Times New Roman" w:eastAsia="標楷體" w:hAnsi="Times New Roman"/>
          <w:color w:val="000000"/>
          <w:sz w:val="32"/>
        </w:rPr>
        <w:t>不</w:t>
      </w:r>
      <w:proofErr w:type="gramEnd"/>
      <w:r>
        <w:rPr>
          <w:rFonts w:ascii="Times New Roman" w:eastAsia="標楷體" w:hAnsi="Times New Roman"/>
          <w:color w:val="000000"/>
          <w:sz w:val="32"/>
        </w:rPr>
        <w:t>實情事，願付一切法律責任，且</w:t>
      </w:r>
      <w:r>
        <w:rPr>
          <w:rFonts w:ascii="Times New Roman" w:eastAsia="標楷體" w:hAnsi="Times New Roman"/>
          <w:color w:val="000000"/>
          <w:kern w:val="0"/>
          <w:sz w:val="32"/>
        </w:rPr>
        <w:t>於日後</w:t>
      </w:r>
      <w:r>
        <w:rPr>
          <w:rFonts w:ascii="Times New Roman" w:eastAsia="標楷體" w:hAnsi="Times New Roman"/>
          <w:color w:val="000000"/>
          <w:sz w:val="32"/>
        </w:rPr>
        <w:t>不得以簡化流程方式申請</w:t>
      </w:r>
      <w:r>
        <w:rPr>
          <w:rFonts w:ascii="Times New Roman" w:eastAsia="標楷體" w:hAnsi="Times New Roman"/>
          <w:sz w:val="32"/>
        </w:rPr>
        <w:t>臨床</w:t>
      </w:r>
      <w:r>
        <w:rPr>
          <w:rFonts w:ascii="Times New Roman" w:eastAsia="標楷體" w:hAnsi="Times New Roman"/>
          <w:color w:val="000000"/>
          <w:sz w:val="32"/>
        </w:rPr>
        <w:t>試驗</w:t>
      </w:r>
      <w:r>
        <w:rPr>
          <w:rFonts w:ascii="Times New Roman" w:eastAsia="標楷體" w:hAnsi="Times New Roman"/>
          <w:color w:val="000000"/>
          <w:kern w:val="0"/>
          <w:sz w:val="32"/>
        </w:rPr>
        <w:t>審查，另同意貴部公布該違規事實（含公司名稱）</w:t>
      </w:r>
      <w:r>
        <w:rPr>
          <w:rFonts w:ascii="Times New Roman" w:eastAsia="標楷體" w:hAnsi="Times New Roman"/>
          <w:color w:val="000000"/>
          <w:sz w:val="32"/>
        </w:rPr>
        <w:t>，</w:t>
      </w:r>
      <w:r>
        <w:rPr>
          <w:rFonts w:ascii="Times New Roman" w:eastAsia="標楷體" w:hAnsi="Times New Roman"/>
          <w:color w:val="000000"/>
          <w:kern w:val="0"/>
          <w:sz w:val="32"/>
        </w:rPr>
        <w:t>絕無異議</w:t>
      </w:r>
      <w:r>
        <w:rPr>
          <w:rFonts w:ascii="Times New Roman" w:eastAsia="標楷體" w:hAnsi="Times New Roman"/>
          <w:kern w:val="0"/>
          <w:sz w:val="32"/>
        </w:rPr>
        <w:t>。本公司</w:t>
      </w:r>
      <w:r>
        <w:rPr>
          <w:rFonts w:ascii="Times New Roman" w:eastAsia="標楷體" w:hAnsi="Times New Roman"/>
          <w:sz w:val="32"/>
          <w:szCs w:val="20"/>
        </w:rPr>
        <w:t>並同</w:t>
      </w:r>
      <w:r>
        <w:rPr>
          <w:rFonts w:ascii="Times New Roman" w:eastAsia="標楷體" w:hAnsi="Times New Roman"/>
          <w:color w:val="000000"/>
          <w:sz w:val="32"/>
          <w:szCs w:val="20"/>
        </w:rPr>
        <w:t>意自願</w:t>
      </w:r>
      <w:r>
        <w:rPr>
          <w:rFonts w:ascii="Times New Roman" w:eastAsia="標楷體" w:hAnsi="Times New Roman"/>
          <w:sz w:val="32"/>
          <w:szCs w:val="20"/>
        </w:rPr>
        <w:t>放棄</w:t>
      </w:r>
      <w:r>
        <w:rPr>
          <w:rFonts w:ascii="Times New Roman" w:eastAsia="標楷體" w:hAnsi="Times New Roman"/>
          <w:color w:val="000000"/>
          <w:sz w:val="32"/>
          <w:szCs w:val="20"/>
        </w:rPr>
        <w:t>先訴抗辯權。</w:t>
      </w:r>
      <w:proofErr w:type="gramStart"/>
      <w:r>
        <w:rPr>
          <w:rFonts w:ascii="Times New Roman" w:eastAsia="標楷體" w:hAnsi="Times New Roman"/>
          <w:sz w:val="32"/>
        </w:rPr>
        <w:t>合具切</w:t>
      </w:r>
      <w:proofErr w:type="gramEnd"/>
      <w:r>
        <w:rPr>
          <w:rFonts w:ascii="Times New Roman" w:eastAsia="標楷體" w:hAnsi="Times New Roman"/>
          <w:sz w:val="32"/>
        </w:rPr>
        <w:t>結書為</w:t>
      </w:r>
      <w:proofErr w:type="gramStart"/>
      <w:r>
        <w:rPr>
          <w:rFonts w:ascii="Times New Roman" w:eastAsia="標楷體" w:hAnsi="Times New Roman"/>
          <w:sz w:val="32"/>
        </w:rPr>
        <w:t>憑</w:t>
      </w:r>
      <w:proofErr w:type="gramEnd"/>
      <w:r>
        <w:rPr>
          <w:rFonts w:ascii="Times New Roman" w:eastAsia="標楷體" w:hAnsi="Times New Roman"/>
          <w:sz w:val="32"/>
        </w:rPr>
        <w:t>。</w:t>
      </w:r>
    </w:p>
    <w:p w14:paraId="79C89C74" w14:textId="77777777" w:rsidR="00F528A8" w:rsidRDefault="00F528A8"/>
    <w:p w14:paraId="20270A13" w14:textId="77777777" w:rsidR="00F528A8" w:rsidRDefault="0044163F">
      <w:pPr>
        <w:spacing w:line="360" w:lineRule="auto"/>
        <w:ind w:left="5760" w:hanging="278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具切結公司：</w:t>
      </w:r>
    </w:p>
    <w:p w14:paraId="14BA3F2A" w14:textId="77777777" w:rsidR="00F528A8" w:rsidRDefault="0044163F">
      <w:pPr>
        <w:spacing w:line="360" w:lineRule="auto"/>
        <w:ind w:left="5760" w:hanging="278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負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責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人：</w:t>
      </w:r>
    </w:p>
    <w:p w14:paraId="4815F3F1" w14:textId="77777777" w:rsidR="00F528A8" w:rsidRDefault="0044163F">
      <w:pPr>
        <w:spacing w:line="360" w:lineRule="auto"/>
        <w:ind w:left="5760" w:hanging="278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</w:t>
      </w:r>
      <w:r>
        <w:rPr>
          <w:rFonts w:ascii="標楷體" w:eastAsia="標楷體" w:hAnsi="標楷體"/>
          <w:sz w:val="32"/>
        </w:rPr>
        <w:t xml:space="preserve">    </w:t>
      </w:r>
      <w:r>
        <w:rPr>
          <w:rFonts w:ascii="標楷體" w:eastAsia="標楷體" w:hAnsi="標楷體"/>
          <w:sz w:val="32"/>
        </w:rPr>
        <w:t>址：</w:t>
      </w:r>
    </w:p>
    <w:p w14:paraId="0D3C3B8C" w14:textId="77777777" w:rsidR="00F528A8" w:rsidRDefault="00F528A8">
      <w:pPr>
        <w:spacing w:line="360" w:lineRule="auto"/>
        <w:rPr>
          <w:rFonts w:ascii="標楷體" w:eastAsia="標楷體" w:hAnsi="標楷體"/>
          <w:sz w:val="32"/>
        </w:rPr>
      </w:pPr>
    </w:p>
    <w:p w14:paraId="5AC518EA" w14:textId="77777777" w:rsidR="00F528A8" w:rsidRDefault="0044163F">
      <w:pPr>
        <w:spacing w:line="360" w:lineRule="auto"/>
        <w:jc w:val="center"/>
      </w:pPr>
      <w:r>
        <w:rPr>
          <w:rFonts w:ascii="標楷體" w:eastAsia="標楷體" w:hAnsi="標楷體"/>
          <w:sz w:val="32"/>
        </w:rPr>
        <w:t>中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  <w:sz w:val="32"/>
        </w:rPr>
        <w:t>華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  <w:sz w:val="32"/>
        </w:rPr>
        <w:t>民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  <w:sz w:val="32"/>
        </w:rPr>
        <w:t>國</w:t>
      </w:r>
      <w:r>
        <w:rPr>
          <w:rFonts w:ascii="標楷體" w:eastAsia="標楷體" w:hAnsi="標楷體"/>
          <w:sz w:val="32"/>
        </w:rPr>
        <w:t xml:space="preserve">           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日</w:t>
      </w:r>
    </w:p>
    <w:sectPr w:rsidR="00F528A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5DA24" w14:textId="77777777" w:rsidR="00000000" w:rsidRDefault="0044163F">
      <w:r>
        <w:separator/>
      </w:r>
    </w:p>
  </w:endnote>
  <w:endnote w:type="continuationSeparator" w:id="0">
    <w:p w14:paraId="448C44FF" w14:textId="77777777" w:rsidR="00000000" w:rsidRDefault="0044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9A58B" w14:textId="77777777" w:rsidR="00000000" w:rsidRDefault="0044163F">
      <w:r>
        <w:rPr>
          <w:color w:val="000000"/>
        </w:rPr>
        <w:separator/>
      </w:r>
    </w:p>
  </w:footnote>
  <w:footnote w:type="continuationSeparator" w:id="0">
    <w:p w14:paraId="0E3D8252" w14:textId="77777777" w:rsidR="00000000" w:rsidRDefault="00441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28A8"/>
    <w:rsid w:val="0044163F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9510"/>
  <w15:docId w15:val="{BBAACADE-917A-48F8-BC40-215B297F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陳潔瑩</dc:creator>
  <dc:description/>
  <cp:lastModifiedBy>user</cp:lastModifiedBy>
  <cp:revision>2</cp:revision>
  <cp:lastPrinted>2020-10-12T07:11:00Z</cp:lastPrinted>
  <dcterms:created xsi:type="dcterms:W3CDTF">2020-10-20T09:03:00Z</dcterms:created>
  <dcterms:modified xsi:type="dcterms:W3CDTF">2020-10-20T09:03:00Z</dcterms:modified>
</cp:coreProperties>
</file>